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CBD2" w14:textId="77777777" w:rsidR="00040FD0" w:rsidRDefault="00040FD0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9C7516" w:rsidRPr="009C7516" w14:paraId="0AEFFE7B" w14:textId="77777777" w:rsidTr="00803A8A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8EAB0" w14:textId="77777777" w:rsidR="009C7516" w:rsidRPr="009C7516" w:rsidRDefault="009C7516" w:rsidP="009C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9C751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Kápolnásnyéki Közös Önkormányzati Hivatal</w:t>
            </w:r>
          </w:p>
          <w:p w14:paraId="264049CA" w14:textId="77777777" w:rsidR="009C7516" w:rsidRDefault="009C7516" w:rsidP="009C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9C751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2475 Kápolnásnyék, Fő u. 28. </w:t>
            </w:r>
          </w:p>
          <w:p w14:paraId="5453806A" w14:textId="135A0C49" w:rsidR="009C7516" w:rsidRDefault="009C7516" w:rsidP="00F2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9C751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Tel.: 22/574-101,574-100</w:t>
            </w:r>
          </w:p>
          <w:p w14:paraId="389CE00F" w14:textId="52135A86" w:rsidR="009C7516" w:rsidRDefault="009C7516" w:rsidP="009C751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9C7516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email:</w:t>
            </w:r>
            <w:r w:rsidRPr="00CB3F65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hyperlink r:id="rId5" w:history="1">
              <w:r w:rsidR="00F230F4" w:rsidRPr="00CB3F65">
                <w:rPr>
                  <w:rStyle w:val="Hiperhivatkozs"/>
                  <w:rFonts w:ascii="Times New Roman" w:hAnsi="Times New Roman" w:cs="Times New Roman"/>
                  <w:i/>
                  <w:iCs/>
                </w:rPr>
                <w:t>ado</w:t>
              </w:r>
              <w:r w:rsidR="00F230F4" w:rsidRPr="00CB3F65">
                <w:rPr>
                  <w:rStyle w:val="Hiperhivatkozs"/>
                  <w:rFonts w:ascii="Times New Roman" w:eastAsia="Times New Roman" w:hAnsi="Times New Roman" w:cs="Times New Roman"/>
                  <w:b/>
                  <w:i/>
                  <w:lang w:eastAsia="hu-HU"/>
                </w:rPr>
                <w:t>@kapolnasnyek.hu</w:t>
              </w:r>
            </w:hyperlink>
          </w:p>
          <w:p w14:paraId="22724830" w14:textId="6A9F90F1" w:rsidR="00AF6695" w:rsidRPr="009C7516" w:rsidRDefault="00AF6695" w:rsidP="009C751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ügyfélfogadás: hétfő: 8:00-12:00, 13:00-18:00; szerda: 8:00-12:00, 13:00-16:00; péntek: 8:00-12:00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81F93" w14:textId="77777777" w:rsidR="009C7516" w:rsidRPr="009C7516" w:rsidRDefault="009C7516" w:rsidP="009C751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lang w:eastAsia="hu-HU"/>
              </w:rPr>
            </w:pPr>
            <w:r w:rsidRPr="009C7516">
              <w:rPr>
                <w:rFonts w:ascii="Times New Roman" w:eastAsia="Times New Roman" w:hAnsi="Times New Roman" w:cs="Times New Roman"/>
                <w:lang w:eastAsia="hu-HU"/>
              </w:rPr>
              <w:object w:dxaOrig="1632" w:dyaOrig="2520" w14:anchorId="3712D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4pt" o:ole="" fillcolor="window">
                  <v:imagedata r:id="rId6" o:title=""/>
                </v:shape>
                <o:OLEObject Type="Embed" ProgID="Word.Picture.8" ShapeID="_x0000_i1025" DrawAspect="Content" ObjectID="_1705922528" r:id="rId7"/>
              </w:object>
            </w:r>
          </w:p>
        </w:tc>
      </w:tr>
    </w:tbl>
    <w:p w14:paraId="72DF9A76" w14:textId="07358354" w:rsidR="00803A8A" w:rsidRDefault="00803A8A"/>
    <w:p w14:paraId="263A812D" w14:textId="71DBF8DC" w:rsidR="00803A8A" w:rsidRDefault="00E576D7" w:rsidP="00E5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E576D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Méltányosság, részletfizetés, fizetési halasztás (fizetési könnyítés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)</w:t>
      </w:r>
    </w:p>
    <w:p w14:paraId="08A30AA4" w14:textId="77777777" w:rsidR="00E576D7" w:rsidRPr="00803A8A" w:rsidRDefault="00E576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749F449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Fizetési könnyítés:</w:t>
      </w:r>
    </w:p>
    <w:p w14:paraId="2AE97A55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adózó és az adó megfizetésére kötelezett személy kérelmére az adóhatóságnál nyilvántartott adóra engedélyezhető.</w:t>
      </w:r>
    </w:p>
    <w:p w14:paraId="6FE67CBF" w14:textId="3502ACC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Feltétele:</w:t>
      </w:r>
    </w:p>
    <w:p w14:paraId="784CAFB5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fizetési nehézség kialakulása a kérelmezőnek nem róható fel, vagy annak elkerülése érdekében úgy járt el, ahogy az adott helyzetben tőle elvárható.</w:t>
      </w:r>
    </w:p>
    <w:p w14:paraId="0E85413D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fizetési nehézség átmeneti jellegű, az adó későbbi megfizetése valószínűsíthető.</w:t>
      </w:r>
    </w:p>
    <w:p w14:paraId="77C37590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Nem engedélyezhető fizetési könnyítés:</w:t>
      </w:r>
    </w:p>
    <w:p w14:paraId="39101FAB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befizetett helyi adóra</w:t>
      </w:r>
    </w:p>
    <w:p w14:paraId="3A9BC3C7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4B28F46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Adómérséklés:</w:t>
      </w:r>
    </w:p>
    <w:p w14:paraId="19BA9EDC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Csak indokolt esetben van rá lehetőség, ha a fizetési könnyítéssel a nehézség nem oldható fel.</w:t>
      </w:r>
    </w:p>
    <w:p w14:paraId="1FDC553C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esetén mérsékelhető az adó, a pótlék és bírságtartozás akkor, ha azok megfizetése az adózó és a vele együtt élő közeli hozzátartozók megélhetését súlyosan veszélyezteti.</w:t>
      </w:r>
    </w:p>
    <w:p w14:paraId="3A5D9B77" w14:textId="77777777" w:rsid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Vállalkozási tevékenységet folytató magánszemély, jogi személy vagy egyéb szervezet esetén az adóhatóság a pótlék és bírságtartozást kivételes </w:t>
      </w:r>
      <w:proofErr w:type="spellStart"/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méltányosságból</w:t>
      </w:r>
      <w:proofErr w:type="spellEnd"/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mérsékelheti, különösen akkor, ha annak megfizetése a gazdálkodási tevékenységet ellehetetlenítené</w:t>
      </w:r>
    </w:p>
    <w:p w14:paraId="1622B577" w14:textId="77777777" w:rsid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D3BB7F" w14:textId="64E02A90" w:rsidR="00F771CC" w:rsidRDefault="00F771CC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ügyintézés díja</w:t>
      </w:r>
    </w:p>
    <w:p w14:paraId="525F1C60" w14:textId="5A052F9F" w:rsidR="00E43EE4" w:rsidRPr="00E43EE4" w:rsidRDefault="00E43EE4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3EE4">
        <w:rPr>
          <w:rFonts w:ascii="Times New Roman" w:eastAsia="Times New Roman" w:hAnsi="Times New Roman" w:cs="Times New Roman"/>
          <w:sz w:val="24"/>
          <w:szCs w:val="24"/>
          <w:lang w:eastAsia="hu-HU"/>
        </w:rPr>
        <w:t>Illetékmentes eljárás az adó ügyben az adóhatóságnál kezdeményezett elsőfokú eljárás</w:t>
      </w:r>
      <w:r w:rsidR="00626FF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43E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A71295D" w14:textId="77777777" w:rsidR="00E43EE4" w:rsidRPr="00F771CC" w:rsidRDefault="00E43EE4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FD583" w14:textId="77777777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Ügyintézési határidő</w:t>
      </w:r>
    </w:p>
    <w:p w14:paraId="358BDB0C" w14:textId="07E260E2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adóhatóság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benyújtott kérelmet a beérkezésétől számított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>elbírálja, a döntésről az adózót határozatban értesíti.</w:t>
      </w:r>
    </w:p>
    <w:p w14:paraId="659F8847" w14:textId="77777777" w:rsidR="00E42BCB" w:rsidRDefault="00E42BC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6D2490E9" w14:textId="77777777" w:rsidR="00A028AA" w:rsidRDefault="0046633E" w:rsidP="00A028AA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="00F26A3E" w:rsidRPr="00F26A3E">
        <w:t xml:space="preserve"> </w:t>
      </w:r>
    </w:p>
    <w:p w14:paraId="337F803F" w14:textId="77777777" w:rsidR="00A028AA" w:rsidRDefault="00A028AA" w:rsidP="00A028AA">
      <w:pPr>
        <w:spacing w:after="0" w:line="240" w:lineRule="auto"/>
        <w:jc w:val="both"/>
      </w:pPr>
    </w:p>
    <w:p w14:paraId="2EF05815" w14:textId="5221A465" w:rsidR="00BE1F83" w:rsidRDefault="00077B1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bevallás benyújtásának módja</w:t>
      </w:r>
    </w:p>
    <w:p w14:paraId="73183730" w14:textId="77777777" w:rsidR="000205A0" w:rsidRPr="000205A0" w:rsidRDefault="000205A0" w:rsidP="00020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Szükséges iratok: magánszemély esetén a jövedelem és rezsiköltség igazolása, eltartottak száma, vagyonelemek (</w:t>
      </w:r>
      <w:proofErr w:type="spellStart"/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gk</w:t>
      </w:r>
      <w:proofErr w:type="spellEnd"/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., nyaraló, lakás stb.)</w:t>
      </w:r>
    </w:p>
    <w:p w14:paraId="030A2693" w14:textId="77777777" w:rsidR="000205A0" w:rsidRPr="000205A0" w:rsidRDefault="000205A0" w:rsidP="00020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Vállalkozások esetében mérlegadatok, a vagyonállapot kimutatása, hitelek, követelések feltüntetése, likviditás.</w:t>
      </w:r>
    </w:p>
    <w:p w14:paraId="37768BE0" w14:textId="77777777" w:rsidR="000205A0" w:rsidRPr="000205A0" w:rsidRDefault="000205A0" w:rsidP="00020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74CA9BE" w14:textId="77777777" w:rsidR="000205A0" w:rsidRDefault="000205A0" w:rsidP="00020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205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Szükséges nyomtatványok, űrlapok</w:t>
      </w:r>
    </w:p>
    <w:p w14:paraId="42D1AC09" w14:textId="3653FA19" w:rsidR="00A028AA" w:rsidRDefault="000205A0" w:rsidP="00020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egyedi kérelem nem nyomtatványhoz kötött.</w:t>
      </w:r>
    </w:p>
    <w:p w14:paraId="081E5A6B" w14:textId="4EAE73D6" w:rsidR="000E531C" w:rsidRDefault="000E531C" w:rsidP="000E5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59EC205" w14:textId="77777777" w:rsidR="000205A0" w:rsidRDefault="000205A0" w:rsidP="000E5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E088656" w14:textId="5CD38D8D" w:rsidR="00803A8A" w:rsidRPr="00803A8A" w:rsidRDefault="00077B1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Eljárás díja</w:t>
      </w:r>
    </w:p>
    <w:p w14:paraId="1824DBC1" w14:textId="30026517" w:rsidR="00803A8A" w:rsidRPr="00803A8A" w:rsidRDefault="00077B10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adóztatás és az adóigazgatási eljárás költségeit az önkormányzat viseli. Az bejelentkezéssel, változás bejelentéssel, adóbevallással kapcsolatos eljárás az ügyfél/adózó számára díj, illeték és költségmentes.</w:t>
      </w:r>
    </w:p>
    <w:p w14:paraId="17F8AB3F" w14:textId="77777777" w:rsidR="00847B94" w:rsidRPr="00AF6695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6114C5" w14:textId="1ACF3CC2" w:rsidR="00803A8A" w:rsidRPr="00803A8A" w:rsidRDefault="00803A8A" w:rsidP="00832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Irányadó jogszabályok</w:t>
      </w:r>
    </w:p>
    <w:p w14:paraId="1EA25A63" w14:textId="63252791" w:rsidR="00F230F4" w:rsidRDefault="002C2F30" w:rsidP="002C2F30">
      <w:pPr>
        <w:pStyle w:val="Listaszerbekezds"/>
        <w:numPr>
          <w:ilvl w:val="0"/>
          <w:numId w:val="18"/>
        </w:numPr>
      </w:pPr>
      <w:r w:rsidRPr="002C2F3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illetékekről szóló többször módosított 1990. (XII. 24.) évi XCIII. törvény</w:t>
      </w:r>
    </w:p>
    <w:p w14:paraId="1B08C818" w14:textId="58AE7727" w:rsidR="00F230F4" w:rsidRPr="000205A0" w:rsidRDefault="000205A0" w:rsidP="000205A0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205A0">
        <w:rPr>
          <w:rFonts w:ascii="Times New Roman" w:hAnsi="Times New Roman" w:cs="Times New Roman"/>
          <w:sz w:val="24"/>
          <w:szCs w:val="24"/>
        </w:rPr>
        <w:t>Az adózás rendjéről szóló módosított 2017. évi CL. törvény</w:t>
      </w:r>
    </w:p>
    <w:p w14:paraId="4C9228C5" w14:textId="77777777" w:rsidR="00F230F4" w:rsidRDefault="00F230F4"/>
    <w:sectPr w:rsidR="00F2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1"/>
  </w:num>
  <w:num w:numId="13">
    <w:abstractNumId w:val="10"/>
  </w:num>
  <w:num w:numId="14">
    <w:abstractNumId w:val="16"/>
  </w:num>
  <w:num w:numId="15">
    <w:abstractNumId w:val="8"/>
  </w:num>
  <w:num w:numId="16">
    <w:abstractNumId w:val="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205A0"/>
    <w:rsid w:val="00040FD0"/>
    <w:rsid w:val="000522D0"/>
    <w:rsid w:val="00077B10"/>
    <w:rsid w:val="000E531C"/>
    <w:rsid w:val="002C2F30"/>
    <w:rsid w:val="003A1617"/>
    <w:rsid w:val="00447702"/>
    <w:rsid w:val="0046633E"/>
    <w:rsid w:val="00543441"/>
    <w:rsid w:val="00626FF1"/>
    <w:rsid w:val="00690FA7"/>
    <w:rsid w:val="00694049"/>
    <w:rsid w:val="006A6E41"/>
    <w:rsid w:val="007275D1"/>
    <w:rsid w:val="00784B3A"/>
    <w:rsid w:val="007A312F"/>
    <w:rsid w:val="008029F4"/>
    <w:rsid w:val="00803A8A"/>
    <w:rsid w:val="008323C9"/>
    <w:rsid w:val="00847B94"/>
    <w:rsid w:val="00877F53"/>
    <w:rsid w:val="00880B04"/>
    <w:rsid w:val="008E4604"/>
    <w:rsid w:val="00907CBC"/>
    <w:rsid w:val="009C7516"/>
    <w:rsid w:val="00A01FAC"/>
    <w:rsid w:val="00A028AA"/>
    <w:rsid w:val="00A143E5"/>
    <w:rsid w:val="00AB499F"/>
    <w:rsid w:val="00AF6695"/>
    <w:rsid w:val="00B663E5"/>
    <w:rsid w:val="00BB15C4"/>
    <w:rsid w:val="00BE1F83"/>
    <w:rsid w:val="00CB3F65"/>
    <w:rsid w:val="00E42BCB"/>
    <w:rsid w:val="00E43EE4"/>
    <w:rsid w:val="00E576D7"/>
    <w:rsid w:val="00F230F4"/>
    <w:rsid w:val="00F26A3E"/>
    <w:rsid w:val="00F60695"/>
    <w:rsid w:val="00F608FF"/>
    <w:rsid w:val="00F771CC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ado@kapolnasnyek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Admin</cp:lastModifiedBy>
  <cp:revision>2</cp:revision>
  <dcterms:created xsi:type="dcterms:W3CDTF">2022-02-09T13:36:00Z</dcterms:created>
  <dcterms:modified xsi:type="dcterms:W3CDTF">2022-02-09T13:36:00Z</dcterms:modified>
</cp:coreProperties>
</file>